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Poniedziałek - 6 IV 2020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edukacja matematyczna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Odejmuję liczby dwucyfrowe.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Dzisiaj skoncentrujemy się na odejmowaniu liczb dwucyfrowych, jednak będą to trudniejsze przykłady niż obliczaliśmy dotychczas. Dlaczego?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Ot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ż - znamy już</w:t>
      </w:r>
      <w:r>
        <w:rPr>
          <w:rFonts w:ascii="Calibri" w:hAnsi="Calibri" w:cs="Calibri"/>
        </w:rPr>
        <w:t xml:space="preserve"> sposoby odejmowania liczb dwucyfrowych, na przykład, 59 - 23 = ( 59 - 20) - 3 = 39 - 3 = 36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Od pierwszej liczby najpierw odjęłam dziesiątki z drugiej liczby, a na końcu pozostałe jedności. W tym przykładzie odejmowania przekracza się tylko raz pr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g dziesi</w:t>
      </w:r>
      <w:r>
        <w:rPr>
          <w:rFonts w:ascii="Calibri" w:hAnsi="Calibri" w:cs="Calibri"/>
        </w:rPr>
        <w:t>ątkowy.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Dzisiaj odejmując liczby dwucyfrowe, pr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g dziesiątkowy będzie przekraczany zar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wno w przypadku dziesiatek, jak i jedności, nie jest to jednak trudne.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 waszym podręczniku na stronie 44 Franek zilustrował , jak odjąć :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43 - 26 = ( 43 - 20 ) - 6 = 23</w:t>
      </w:r>
      <w:r>
        <w:rPr>
          <w:rFonts w:ascii="Calibri" w:hAnsi="Calibri" w:cs="Calibri"/>
        </w:rPr>
        <w:t xml:space="preserve"> - 6 = 17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My na lekcjach  przy rozpisywaniu używaliśmy klamerek, ja posługuję się nawiasami, bo oba zapisy są właściwe, wynik będzie taki sam.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 teraz oblicz w zeszycie wszystkie przykłady z zadania 3. ( podręcznik). Rozpisując stosuj klamerki, albo nawias</w:t>
      </w:r>
      <w:r>
        <w:rPr>
          <w:rFonts w:ascii="Calibri" w:hAnsi="Calibri" w:cs="Calibri"/>
        </w:rPr>
        <w:t>y.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Czy dzisiaj poznany spos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b odejmowania liczb dwucyfrowych można zilustrować na grafach? Oczywiście!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Sp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jrzcie na zadanie 7. w podręczniku, nie przepisujcie do zeszyt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w, tylko zapoznajcie się z zapisem.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 teraz czas na ćwiczenia! Otwieramy karty pracy na</w:t>
      </w:r>
      <w:r>
        <w:rPr>
          <w:rFonts w:ascii="Calibri" w:hAnsi="Calibri" w:cs="Calibri"/>
        </w:rPr>
        <w:t xml:space="preserve"> stronie 38. Od razu zauważam, że w zadaniu 1. posłużono się łukami. My stosowaliśmy klamerki, dowiedzieliście się, że mogą być nawiasy. A tutaj będziemy rysować pomocnicze łuki.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Wykonajcie teraz zadanie 1. i 2. w ćwiczeniach. W trakcie pracy koniecznie zr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bcie sobie przerwę na cwiczenia gimnastyczne ( przy uchylonych oknach).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Obliczone zadanie 1. z Kart ćwiczeń chciałabym m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c wam sprawdzić i ocenić - można przesłać je na m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j adres mailowy, albo zadzwonić i to zadanie mi przeczytać ( do środy).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Edukacja p</w:t>
      </w:r>
      <w:r>
        <w:rPr>
          <w:rFonts w:ascii="Calibri" w:hAnsi="Calibri" w:cs="Calibri"/>
        </w:rPr>
        <w:t>olonistyczna - Nadchodzi Wielkanoc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,, Wielkanocny st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ł " to tytuł wiersza, kt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 xml:space="preserve">ry dzisiaj poznamy ( podręcznik, str. 98 ). Obejrzyjcie ilustrację przedstawiającą symbole tych świąt , następnie cicho, a potem głośno przeczytajcie wiersz. Pięknie przepisz do </w:t>
      </w:r>
      <w:r>
        <w:rPr>
          <w:rFonts w:ascii="Calibri" w:hAnsi="Calibri" w:cs="Calibri"/>
        </w:rPr>
        <w:t>zeszytu pierwszą zwrotkę ( narysuj też coś związanego ze świętami ).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 pracy przerwa na gimnastykę, wyjście na podw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rko, pobiegaj z rodzeństwem, pobaw się z pieskiem, kotkiem.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 to ciekawe!  Pisanki, kraszanki... ( przczytaj informację na str. 99 )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Zapoz</w:t>
      </w:r>
      <w:r>
        <w:rPr>
          <w:rFonts w:ascii="Calibri" w:hAnsi="Calibri" w:cs="Calibri"/>
        </w:rPr>
        <w:t>naj się z planem działań na wtorek - Kraszenie jajek.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Przygotuj - kilka wymytych w ciepłej wodzie jejek ( najlepiej białych), garnek z zimną wodą, obrane z kilku cebul łuski, zegarek ,kartkę do zapisywania notatek. Poproś o pomoc kogoś dorosłego.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Do gar</w:t>
      </w:r>
      <w:r>
        <w:rPr>
          <w:rFonts w:ascii="Calibri" w:hAnsi="Calibri" w:cs="Calibri"/>
        </w:rPr>
        <w:t>nka z zimną wodą wrzuć suche łuski z kilku cebul, delikatnie wł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ż jajka.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Na wolnym ogniu podgrzewaj zawartość garnka. Zapisz godzinę rozpoczęcia podgrzewania wody. Pilnuj momentu, w kt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rym woda zacznie wrzeć ( pęcherzyki powietrza odrywają się od powier</w:t>
      </w:r>
      <w:r>
        <w:rPr>
          <w:rFonts w:ascii="Calibri" w:hAnsi="Calibri" w:cs="Calibri"/>
        </w:rPr>
        <w:t>zchni). Sp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jrz na zegarek, zapisz godzinę rozpoczęcia gotowania. Jajka na twardo gotuje się nie dłużej niż 8 - 10 minut. Gdy przedłuży się czas gotowania jaj, z białka wydziela się siarkowod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r, łączy się z żelazem ż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łtka i na powierzchni ż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łtka powstaje si</w:t>
      </w:r>
      <w:r>
        <w:rPr>
          <w:rFonts w:ascii="Calibri" w:hAnsi="Calibri" w:cs="Calibri"/>
        </w:rPr>
        <w:t>nozielona warstwa zawierająca siarkę ( nadaje ona jajku nieprzyjemny wygląd, smak, zapach, a przede wszystkim jest trująca ).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Łyżką cedzakową wybierz kraszanki, wył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ż je na papierowy ręcznik. Zapisz czas. Twoje kraszanki przybrały przybrały r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żne odcien</w:t>
      </w:r>
      <w:r>
        <w:rPr>
          <w:rFonts w:ascii="Calibri" w:hAnsi="Calibri" w:cs="Calibri"/>
        </w:rPr>
        <w:t xml:space="preserve">ie koloru brazowego. 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WTOREK - Kraszenie jajek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Zr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b kraszanki zgodnie z planem działań, koniecznie r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b notatki, zapisuj czas. W dniu następnym, czyli w środę wykorzysasz je dokonując obliczeń matematycznych.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 wystygnieciu jajek, wymyśl własną dekorację ś</w:t>
      </w:r>
      <w:r>
        <w:rPr>
          <w:rFonts w:ascii="Calibri" w:hAnsi="Calibri" w:cs="Calibri"/>
        </w:rPr>
        <w:t>wiątecznego stołu z wykorzystaniem tych kraszanek. Proponuję r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wnież dzisiaj degustację jednego lub dw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ch jejek, jeżeli masz ich więcej, sprawdzisz przy okazji stopień ugotowania jajek.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Odpocznij po pracy, gimnastykuj się.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 teraz czas na ćwiczenia w pisan</w:t>
      </w:r>
      <w:r>
        <w:rPr>
          <w:rFonts w:ascii="Calibri" w:hAnsi="Calibri" w:cs="Calibri"/>
        </w:rPr>
        <w:t>iu! Otwierasz karty ćwiczeń na stronie 90. Proszę, wykonaj zadanie 1. i 2.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ŚRODA - Święta Wielkanocne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Edukacja matematyczna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Przygotujcie notatki, kt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re sporządzaliście podczas kraszenia jajek. Przydałaby się r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wnież kartka wielkości A4, najlepiej kratkowan</w:t>
      </w:r>
      <w:r>
        <w:rPr>
          <w:rFonts w:ascii="Calibri" w:hAnsi="Calibri" w:cs="Calibri"/>
        </w:rPr>
        <w:t>a z brulionu, można samemu narysować linie, aby łatwiej było pisać, zachowując poziom.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Podaję propozycje zadań matematycznych zwiazanych z kraszeniem jajek , na przykład :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Pracę rozpocząłem o godzinie 10.15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Skończyłem pracę o godzinie11. 30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Zadanie :</w:t>
      </w:r>
      <w:r>
        <w:rPr>
          <w:rFonts w:ascii="Calibri" w:hAnsi="Calibri" w:cs="Calibri"/>
        </w:rPr>
        <w:t xml:space="preserve"> Ile czasu zajęło ci kraszenie jajek?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Obliczenie...................................................................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Woda z jajkami zaczęła podgrzewać się od godziny, np. 11.02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O godzinie 11.15 woda zaczęła wrzeć.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Zadanie : Ile czasu trwało podgrzewan</w:t>
      </w:r>
      <w:r>
        <w:rPr>
          <w:rFonts w:ascii="Calibri" w:hAnsi="Calibri" w:cs="Calibri"/>
        </w:rPr>
        <w:t>ie wody do momentu wrzenia ?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Obliczenie.........................................................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Może wymyślisz inne zadania, napisz je , uł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ż pytania, odpowiedzi, możesz narysować tebelki, grafy. Uruchom własną wyobrażnię i kreatywność, życzę miłej pracy.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Edukacja polonistyczna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 drugiej stronie Twojej karty pracy opisz pięknie wgląd ozdoby ( kompozycji) świątecznej, wczoraj zrobionej z użyciem kraszanek. Pisząc zdania, możesz użyć r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żnych kolor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 i pisak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w.</w:t>
      </w:r>
    </w:p>
    <w:p w:rsidR="00000000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Podręcznik,strona 99 - czytamy cicho i głośno w</w:t>
      </w:r>
      <w:r>
        <w:rPr>
          <w:rFonts w:ascii="Calibri" w:hAnsi="Calibri" w:cs="Calibri"/>
        </w:rPr>
        <w:t>iersz pt. " Pisanki".</w:t>
      </w:r>
    </w:p>
    <w:p w:rsidR="00DE62E7" w:rsidRDefault="00DE62E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>Kto ma możliwość zrobienia zdjęcia ozdoby i swoich kart pracy, proszony jest o wysłanie zdjęć na m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j adres mailowy. Można też kontaktować się ze mną telefonicznie ( przeczytać wiersz, zadanie matematyczne, podzielić się ze mną własnym</w:t>
      </w:r>
      <w:r>
        <w:rPr>
          <w:rFonts w:ascii="Calibri" w:hAnsi="Calibri" w:cs="Calibri"/>
        </w:rPr>
        <w:t xml:space="preserve">i doświadczeniami i pomysłami związanymi z wykonywaniem zadań zaplanowanych na ten tydzień). Pozdrawiam ,wychowawczyni - Ewa Chlupka </w:t>
      </w:r>
    </w:p>
    <w:sectPr w:rsidR="00DE62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203A"/>
    <w:rsid w:val="008C203A"/>
    <w:rsid w:val="00D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4701</Characters>
  <Application>Microsoft Office Word</Application>
  <DocSecurity>0</DocSecurity>
  <Lines>39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2</cp:revision>
  <dcterms:created xsi:type="dcterms:W3CDTF">2020-04-05T17:20:00Z</dcterms:created>
  <dcterms:modified xsi:type="dcterms:W3CDTF">2020-04-05T17:20:00Z</dcterms:modified>
</cp:coreProperties>
</file>